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F6" w:rsidRDefault="00F717F6" w:rsidP="00F717F6">
      <w:r>
        <w:t>REVIEW QUESTIONS:</w:t>
      </w:r>
    </w:p>
    <w:p w:rsidR="00F717F6" w:rsidRDefault="00F717F6" w:rsidP="00F717F6">
      <w:r>
        <w:t>Name the artwork we studied in Chap 3 which uses Conceptual Unity.</w:t>
      </w:r>
    </w:p>
    <w:p w:rsidR="00F717F6" w:rsidRDefault="00F717F6" w:rsidP="00F717F6">
      <w:pPr>
        <w:spacing w:line="240" w:lineRule="auto"/>
      </w:pPr>
      <w:r>
        <w:t>Describe vertical balance.</w:t>
      </w:r>
    </w:p>
    <w:p w:rsidR="00F717F6" w:rsidRDefault="00F717F6" w:rsidP="00F717F6">
      <w:pPr>
        <w:spacing w:line="240" w:lineRule="auto"/>
      </w:pPr>
      <w:r>
        <w:t>Name 3 ways to create an emphasis or focal point in a work of art.</w:t>
      </w:r>
    </w:p>
    <w:p w:rsidR="00F717F6" w:rsidRDefault="00F717F6" w:rsidP="00F717F6">
      <w:pPr>
        <w:spacing w:line="240" w:lineRule="auto"/>
      </w:pPr>
      <w:r>
        <w:t>In the painting</w:t>
      </w:r>
      <w:r>
        <w:t xml:space="preserve"> by Willie Bester, </w:t>
      </w:r>
      <w:proofErr w:type="gramStart"/>
      <w:r>
        <w:t>( Chap</w:t>
      </w:r>
      <w:proofErr w:type="gramEnd"/>
      <w:r>
        <w:t xml:space="preserve"> 4)</w:t>
      </w:r>
      <w:r>
        <w:t xml:space="preserve">, name the painting and give the </w:t>
      </w:r>
      <w:r>
        <w:t xml:space="preserve">symbolic meaning of the </w:t>
      </w:r>
      <w:r>
        <w:t>Bible.</w:t>
      </w:r>
    </w:p>
    <w:p w:rsidR="00F717F6" w:rsidRDefault="00F717F6" w:rsidP="00F717F6">
      <w:pPr>
        <w:spacing w:line="240" w:lineRule="auto"/>
      </w:pPr>
      <w:r>
        <w:t>Tell me exactly what Form is.</w:t>
      </w:r>
    </w:p>
    <w:p w:rsidR="00F717F6" w:rsidRDefault="00F717F6" w:rsidP="00F717F6">
      <w:pPr>
        <w:spacing w:line="240" w:lineRule="auto"/>
      </w:pPr>
      <w:r>
        <w:t>Define Unity.</w:t>
      </w:r>
    </w:p>
    <w:p w:rsidR="00F717F6" w:rsidRDefault="00F717F6" w:rsidP="00F717F6">
      <w:pPr>
        <w:spacing w:line="240" w:lineRule="auto"/>
      </w:pPr>
      <w:r>
        <w:t>Horizontal Balance is the balancing of what in a 2-D or 3-D art work?</w:t>
      </w:r>
    </w:p>
    <w:p w:rsidR="00F717F6" w:rsidRDefault="00F717F6" w:rsidP="00F717F6">
      <w:pPr>
        <w:spacing w:line="240" w:lineRule="auto"/>
      </w:pPr>
      <w:r>
        <w:t>Ethel Scull Thirty-Six Times is by which artist</w:t>
      </w:r>
      <w:r>
        <w:t>?</w:t>
      </w:r>
      <w:r>
        <w:t xml:space="preserve"> </w:t>
      </w:r>
      <w:r>
        <w:t xml:space="preserve"> W</w:t>
      </w:r>
      <w:r>
        <w:t>hich principal of design was it an example</w:t>
      </w:r>
      <w:r>
        <w:t xml:space="preserve"> of (</w:t>
      </w:r>
      <w:r>
        <w:t>Chap 3</w:t>
      </w:r>
      <w:r>
        <w:t>)</w:t>
      </w:r>
      <w:r>
        <w:t>?</w:t>
      </w:r>
    </w:p>
    <w:p w:rsidR="00F717F6" w:rsidRDefault="00F717F6" w:rsidP="00F717F6">
      <w:pPr>
        <w:spacing w:line="240" w:lineRule="auto"/>
      </w:pPr>
      <w:r>
        <w:t>Describe Hierarchal Scaling.</w:t>
      </w:r>
    </w:p>
    <w:p w:rsidR="00F717F6" w:rsidRDefault="00F717F6" w:rsidP="00F717F6">
      <w:pPr>
        <w:spacing w:line="240" w:lineRule="auto"/>
      </w:pPr>
      <w:r>
        <w:t xml:space="preserve">Which Principal of Design was </w:t>
      </w:r>
      <w:proofErr w:type="gramStart"/>
      <w:r>
        <w:t>Backs</w:t>
      </w:r>
      <w:proofErr w:type="gramEnd"/>
      <w:r>
        <w:t xml:space="preserve"> an example of in Chap 3? Who is the artist?</w:t>
      </w:r>
    </w:p>
    <w:p w:rsidR="00F717F6" w:rsidRDefault="00F717F6" w:rsidP="00F717F6">
      <w:pPr>
        <w:spacing w:line="240" w:lineRule="auto"/>
      </w:pPr>
      <w:r>
        <w:t>Define Style.</w:t>
      </w:r>
    </w:p>
    <w:p w:rsidR="00F717F6" w:rsidRDefault="00F717F6" w:rsidP="00F717F6">
      <w:pPr>
        <w:spacing w:line="240" w:lineRule="auto"/>
      </w:pPr>
      <w:r>
        <w:t>What would you describe the style of art to be in the work, “Forget It! Forget Me!”?  Who is the artist?</w:t>
      </w:r>
    </w:p>
    <w:p w:rsidR="00F717F6" w:rsidRDefault="00F717F6" w:rsidP="00F717F6">
      <w:pPr>
        <w:spacing w:line="240" w:lineRule="auto"/>
      </w:pPr>
      <w:r>
        <w:t>Define Expressionism.</w:t>
      </w:r>
    </w:p>
    <w:p w:rsidR="00F717F6" w:rsidRDefault="00F717F6" w:rsidP="00F717F6">
      <w:pPr>
        <w:spacing w:line="240" w:lineRule="auto"/>
      </w:pPr>
      <w:r>
        <w:t>What does Content contain that Form does not?</w:t>
      </w:r>
    </w:p>
    <w:p w:rsidR="00F717F6" w:rsidRDefault="00F717F6" w:rsidP="00F717F6">
      <w:pPr>
        <w:spacing w:line="240" w:lineRule="auto"/>
      </w:pPr>
      <w:r>
        <w:t xml:space="preserve">There is a lot of symbolism in “Semekazi,” tell me what the pass book and ink pad </w:t>
      </w:r>
      <w:r>
        <w:t xml:space="preserve">symbolize. </w:t>
      </w:r>
      <w:proofErr w:type="gramStart"/>
      <w:r>
        <w:t>Artist?</w:t>
      </w:r>
      <w:proofErr w:type="gramEnd"/>
    </w:p>
    <w:p w:rsidR="00F717F6" w:rsidRDefault="00F717F6" w:rsidP="00F717F6">
      <w:pPr>
        <w:spacing w:line="240" w:lineRule="auto"/>
      </w:pPr>
      <w:r>
        <w:t>If you are balancing a circle of light value against a circle of dark value, which one would be heavier?</w:t>
      </w:r>
    </w:p>
    <w:p w:rsidR="00F717F6" w:rsidRDefault="00F717F6" w:rsidP="00F717F6">
      <w:pPr>
        <w:spacing w:line="240" w:lineRule="auto"/>
      </w:pPr>
      <w:r>
        <w:t>What is Conceptual Unity?</w:t>
      </w:r>
    </w:p>
    <w:p w:rsidR="00F717F6" w:rsidRDefault="00F717F6" w:rsidP="00F717F6">
      <w:pPr>
        <w:spacing w:line="240" w:lineRule="auto"/>
      </w:pPr>
      <w:r>
        <w:t>Define Iconography.</w:t>
      </w:r>
    </w:p>
    <w:p w:rsidR="00F717F6" w:rsidRDefault="00F717F6" w:rsidP="00F717F6">
      <w:pPr>
        <w:spacing w:line="240" w:lineRule="auto"/>
      </w:pPr>
      <w:r>
        <w:t xml:space="preserve">Does </w:t>
      </w:r>
      <w:r w:rsidRPr="002C477D">
        <w:rPr>
          <w:i/>
        </w:rPr>
        <w:t>Bauhaus Stairway</w:t>
      </w:r>
      <w:r>
        <w:t xml:space="preserve"> show emphasis with directional lines? Who is the artist?</w:t>
      </w:r>
    </w:p>
    <w:p w:rsidR="00F717F6" w:rsidRDefault="00F717F6" w:rsidP="00F717F6">
      <w:pPr>
        <w:spacing w:line="240" w:lineRule="auto"/>
      </w:pPr>
      <w:r>
        <w:t xml:space="preserve">Willie, in </w:t>
      </w:r>
      <w:r w:rsidRPr="002C477D">
        <w:rPr>
          <w:i/>
        </w:rPr>
        <w:t>Semekazi</w:t>
      </w:r>
      <w:proofErr w:type="gramStart"/>
      <w:r>
        <w:rPr>
          <w:i/>
        </w:rPr>
        <w:t xml:space="preserve">, </w:t>
      </w:r>
      <w:r>
        <w:t xml:space="preserve"> is</w:t>
      </w:r>
      <w:proofErr w:type="gramEnd"/>
      <w:r>
        <w:t xml:space="preserve"> looking out from behind bars. What are the bars?</w:t>
      </w:r>
    </w:p>
    <w:p w:rsidR="00EB3D9B" w:rsidRPr="00EB3D9B" w:rsidRDefault="00F717F6" w:rsidP="00F717F6">
      <w:pPr>
        <w:spacing w:line="240" w:lineRule="auto"/>
        <w:rPr>
          <w:rFonts w:ascii="Calibri" w:eastAsia="+mn-ea" w:hAnsi="Calibri" w:cs="+mn-cs"/>
          <w:b/>
          <w:bCs/>
          <w:color w:val="000000"/>
          <w:kern w:val="24"/>
        </w:rPr>
      </w:pPr>
      <w:r>
        <w:t xml:space="preserve">In </w:t>
      </w:r>
      <w:r>
        <w:t>Michelangelo</w:t>
      </w:r>
      <w:r>
        <w:t>’s,</w:t>
      </w:r>
      <w:r w:rsidR="00FC61FE" w:rsidRPr="00FC61FE">
        <w:rPr>
          <w:rFonts w:ascii="Calibri" w:eastAsia="+mn-ea" w:hAnsi="Calibri" w:cs="+mn-cs"/>
          <w:b/>
          <w:bCs/>
          <w:color w:val="000000"/>
          <w:kern w:val="24"/>
          <w:sz w:val="48"/>
          <w:szCs w:val="48"/>
        </w:rPr>
        <w:t xml:space="preserve"> </w:t>
      </w:r>
      <w:r>
        <w:t xml:space="preserve">“Fall of Man and the </w:t>
      </w:r>
      <w:r w:rsidR="00EB3D9B">
        <w:t xml:space="preserve">Expulsion From The Garden”, </w:t>
      </w:r>
      <w:r>
        <w:t xml:space="preserve">we believe It to be created on </w:t>
      </w:r>
      <w:proofErr w:type="gramStart"/>
      <w:r w:rsidR="00EB3D9B">
        <w:t xml:space="preserve">the </w:t>
      </w:r>
      <w:r w:rsidR="00FC61FE" w:rsidRPr="00FC61FE">
        <w:rPr>
          <w:rFonts w:ascii="Calibri" w:eastAsia="+mn-ea" w:hAnsi="Calibri" w:cs="+mn-cs"/>
          <w:b/>
          <w:bCs/>
          <w:color w:val="000000"/>
          <w:kern w:val="24"/>
        </w:rPr>
        <w:t xml:space="preserve"> </w:t>
      </w:r>
      <w:r w:rsidR="00FC61FE" w:rsidRPr="00FC61FE">
        <w:rPr>
          <w:rFonts w:ascii="Calibri" w:eastAsia="+mn-ea" w:hAnsi="Calibri" w:cs="+mn-cs"/>
          <w:b/>
          <w:bCs/>
          <w:color w:val="000000"/>
          <w:kern w:val="24"/>
        </w:rPr>
        <w:t>mathematical</w:t>
      </w:r>
      <w:proofErr w:type="gramEnd"/>
      <w:r w:rsidR="00FC61FE" w:rsidRPr="00FC61FE">
        <w:rPr>
          <w:rFonts w:ascii="Calibri" w:eastAsia="+mn-ea" w:hAnsi="Calibri" w:cs="+mn-cs"/>
          <w:b/>
          <w:bCs/>
          <w:color w:val="000000"/>
          <w:kern w:val="24"/>
        </w:rPr>
        <w:t xml:space="preserve"> basis of ancient Greek  architectural</w:t>
      </w:r>
      <w:r w:rsidR="00FC61FE">
        <w:rPr>
          <w:rFonts w:ascii="Calibri" w:eastAsia="+mn-ea" w:hAnsi="Calibri" w:cs="+mn-cs"/>
          <w:b/>
          <w:bCs/>
          <w:color w:val="000000"/>
          <w:kern w:val="24"/>
        </w:rPr>
        <w:t xml:space="preserve"> design.</w:t>
      </w:r>
      <w:r w:rsidR="00EB3D9B">
        <w:rPr>
          <w:rFonts w:ascii="Calibri" w:eastAsia="+mn-ea" w:hAnsi="Calibri" w:cs="+mn-cs"/>
          <w:b/>
          <w:bCs/>
          <w:color w:val="000000"/>
          <w:kern w:val="24"/>
        </w:rPr>
        <w:t xml:space="preserve"> T or F</w:t>
      </w:r>
    </w:p>
    <w:p w:rsidR="00F717F6" w:rsidRDefault="00F717F6" w:rsidP="00F717F6">
      <w:pPr>
        <w:spacing w:line="240" w:lineRule="auto"/>
      </w:pPr>
      <w:r>
        <w:t>Define Realistic Art.</w:t>
      </w:r>
    </w:p>
    <w:p w:rsidR="00F717F6" w:rsidRDefault="00EB3D9B" w:rsidP="00F717F6">
      <w:pPr>
        <w:spacing w:line="240" w:lineRule="auto"/>
      </w:pPr>
      <w:r>
        <w:t>According to the Greeks the head of the human proportion is what fraction of the entire body.</w:t>
      </w:r>
      <w:r w:rsidR="00F717F6">
        <w:t xml:space="preserve"> </w:t>
      </w:r>
    </w:p>
    <w:p w:rsidR="00F717F6" w:rsidRDefault="00F717F6" w:rsidP="00F717F6">
      <w:pPr>
        <w:spacing w:line="240" w:lineRule="auto"/>
      </w:pPr>
      <w:r>
        <w:t>Radial Balance is a major design element used in what types of art and crafts?</w:t>
      </w:r>
    </w:p>
    <w:p w:rsidR="00F717F6" w:rsidRDefault="00F717F6" w:rsidP="00F717F6">
      <w:pPr>
        <w:spacing w:line="240" w:lineRule="auto"/>
      </w:pPr>
      <w:r>
        <w:t>When you take the design elements and you organize them into an art work what have you created?</w:t>
      </w:r>
    </w:p>
    <w:p w:rsidR="00F717F6" w:rsidRDefault="00F717F6" w:rsidP="00F717F6">
      <w:pPr>
        <w:spacing w:line="240" w:lineRule="auto"/>
      </w:pPr>
      <w:r>
        <w:t>Define Balance.</w:t>
      </w:r>
    </w:p>
    <w:p w:rsidR="00F717F6" w:rsidRDefault="00F717F6" w:rsidP="00F717F6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lastRenderedPageBreak/>
        <w:t>IMAGES</w:t>
      </w:r>
    </w:p>
    <w:p w:rsidR="00F717F6" w:rsidRDefault="00F717F6" w:rsidP="00F717F6">
      <w:r>
        <w:t>FAMILY PORTRAIT – VIOLA FREY</w:t>
      </w:r>
    </w:p>
    <w:p w:rsidR="00F717F6" w:rsidRDefault="00F717F6" w:rsidP="00F717F6">
      <w:proofErr w:type="gramStart"/>
      <w:r>
        <w:t>SATURDAY NIGHT – R.J. MOTLEY JR.</w:t>
      </w:r>
      <w:proofErr w:type="gramEnd"/>
    </w:p>
    <w:p w:rsidR="00F717F6" w:rsidRDefault="00F717F6" w:rsidP="00F717F6">
      <w:r>
        <w:t>ETHEL SCULL THIRTY-SIX TIMES – ANDY WARHOL</w:t>
      </w:r>
    </w:p>
    <w:p w:rsidR="00F717F6" w:rsidRDefault="00F717F6" w:rsidP="00F717F6">
      <w:r>
        <w:t xml:space="preserve">AMERICAN </w:t>
      </w:r>
      <w:proofErr w:type="gramStart"/>
      <w:r>
        <w:t>GOTHIC  -</w:t>
      </w:r>
      <w:proofErr w:type="gramEnd"/>
      <w:r>
        <w:t xml:space="preserve">  GRANT WOOD</w:t>
      </w:r>
    </w:p>
    <w:p w:rsidR="00F717F6" w:rsidRDefault="00F717F6" w:rsidP="00F717F6">
      <w:r>
        <w:t>THE KISS – CONSTANTIN BRANCUSI</w:t>
      </w:r>
    </w:p>
    <w:p w:rsidR="00F717F6" w:rsidRDefault="00F717F6" w:rsidP="00F717F6">
      <w:r>
        <w:t>BABY GIRL – MARISOL</w:t>
      </w:r>
    </w:p>
    <w:p w:rsidR="00F717F6" w:rsidRDefault="00F717F6" w:rsidP="00F717F6">
      <w:r>
        <w:t>DEATH OF MARAT – JACQUES LOUIS DAVID</w:t>
      </w:r>
    </w:p>
    <w:p w:rsidR="00F717F6" w:rsidRDefault="00F717F6" w:rsidP="00F717F6">
      <w:r>
        <w:t>DEATH OF MANUEL – SANDOW BIRK</w:t>
      </w:r>
    </w:p>
    <w:p w:rsidR="00F717F6" w:rsidRDefault="00F717F6" w:rsidP="00F717F6">
      <w:r>
        <w:t>FORGET IT! FORGET ME! – ROY LICHTENSTEIN</w:t>
      </w:r>
    </w:p>
    <w:p w:rsidR="00F717F6" w:rsidRDefault="00F717F6" w:rsidP="00F717F6">
      <w:r>
        <w:t>VERDE – DEBORAH BUTTERFIELD</w:t>
      </w:r>
    </w:p>
    <w:p w:rsidR="00F717F6" w:rsidRDefault="00F717F6" w:rsidP="00F717F6">
      <w:r>
        <w:t>THE SCREAM – EDVARD MUNCH</w:t>
      </w:r>
    </w:p>
    <w:p w:rsidR="00F717F6" w:rsidRDefault="00F717F6" w:rsidP="00F717F6">
      <w:r>
        <w:t>BLACK VENUS – NIKI DE SAINT-PHALLE</w:t>
      </w:r>
    </w:p>
    <w:p w:rsidR="00F717F6" w:rsidRDefault="00F717F6" w:rsidP="00F717F6">
      <w:r>
        <w:t>BACKS   - MAGDALENA ABAKANOWICZ</w:t>
      </w:r>
    </w:p>
    <w:p w:rsidR="00F717F6" w:rsidRDefault="00F717F6" w:rsidP="00F717F6">
      <w:r>
        <w:t>SEMEKAZI (MIGRANT MISERIES</w:t>
      </w:r>
      <w:proofErr w:type="gramStart"/>
      <w:r>
        <w:t>)  -</w:t>
      </w:r>
      <w:proofErr w:type="gramEnd"/>
      <w:r>
        <w:t xml:space="preserve"> WILLIE BESTER</w:t>
      </w:r>
    </w:p>
    <w:p w:rsidR="00F717F6" w:rsidRDefault="00F717F6" w:rsidP="00F717F6">
      <w:r>
        <w:t xml:space="preserve">THE </w:t>
      </w:r>
      <w:proofErr w:type="gramStart"/>
      <w:r>
        <w:t>FAMILY  -</w:t>
      </w:r>
      <w:proofErr w:type="gramEnd"/>
      <w:r>
        <w:t xml:space="preserve"> ALICE NEEL</w:t>
      </w:r>
    </w:p>
    <w:p w:rsidR="00F717F6" w:rsidRPr="00BF4E10" w:rsidRDefault="00F717F6" w:rsidP="00F717F6">
      <w:r>
        <w:t xml:space="preserve">VOO </w:t>
      </w:r>
      <w:proofErr w:type="gramStart"/>
      <w:r>
        <w:t>DOO  -</w:t>
      </w:r>
      <w:proofErr w:type="gramEnd"/>
      <w:r>
        <w:t xml:space="preserve"> JUDY PFAFF</w:t>
      </w:r>
    </w:p>
    <w:p w:rsidR="008122A1" w:rsidRDefault="008122A1"/>
    <w:sectPr w:rsidR="008122A1" w:rsidSect="00EB3D9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F6"/>
    <w:rsid w:val="008122A1"/>
    <w:rsid w:val="00EB3D9B"/>
    <w:rsid w:val="00F717F6"/>
    <w:rsid w:val="00FC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2</cp:revision>
  <cp:lastPrinted>2014-07-16T14:24:00Z</cp:lastPrinted>
  <dcterms:created xsi:type="dcterms:W3CDTF">2014-07-16T11:57:00Z</dcterms:created>
  <dcterms:modified xsi:type="dcterms:W3CDTF">2014-07-16T14:25:00Z</dcterms:modified>
</cp:coreProperties>
</file>